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331"/>
        <w:bidiVisual/>
        <w:tblW w:w="9551" w:type="dxa"/>
        <w:tblLayout w:type="fixed"/>
        <w:tblLook w:val="04A0" w:firstRow="1" w:lastRow="0" w:firstColumn="1" w:lastColumn="0" w:noHBand="0" w:noVBand="1"/>
      </w:tblPr>
      <w:tblGrid>
        <w:gridCol w:w="3587"/>
        <w:gridCol w:w="3260"/>
        <w:gridCol w:w="2704"/>
      </w:tblGrid>
      <w:tr w:rsidR="007B7E8F" w:rsidTr="00125B8A">
        <w:trPr>
          <w:trHeight w:val="841"/>
        </w:trPr>
        <w:tc>
          <w:tcPr>
            <w:tcW w:w="9551" w:type="dxa"/>
            <w:gridSpan w:val="3"/>
            <w:vAlign w:val="center"/>
          </w:tcPr>
          <w:p w:rsidR="004B5B3B" w:rsidRPr="00125B8A" w:rsidRDefault="00125B8A" w:rsidP="0062406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32"/>
                <w:rtl/>
                <w:lang w:bidi="ar-LY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Collaborative Online International Learning (COIL)</w:t>
            </w:r>
          </w:p>
        </w:tc>
      </w:tr>
      <w:tr w:rsidR="00125B8A" w:rsidTr="00624062">
        <w:trPr>
          <w:trHeight w:val="419"/>
        </w:trPr>
        <w:tc>
          <w:tcPr>
            <w:tcW w:w="3587" w:type="dxa"/>
            <w:vAlign w:val="center"/>
          </w:tcPr>
          <w:p w:rsidR="00125B8A" w:rsidRDefault="00125B8A" w:rsidP="00125B8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المدرب </w:t>
            </w:r>
          </w:p>
          <w:p w:rsidR="00125B8A" w:rsidRDefault="00125B8A" w:rsidP="00125B8A">
            <w:pPr>
              <w:pStyle w:val="ListParagraph"/>
              <w:numPr>
                <w:ilvl w:val="0"/>
                <w:numId w:val="34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إسراء العمامي</w:t>
            </w:r>
          </w:p>
        </w:tc>
        <w:tc>
          <w:tcPr>
            <w:tcW w:w="3260" w:type="dxa"/>
            <w:vAlign w:val="center"/>
          </w:tcPr>
          <w:p w:rsidR="00125B8A" w:rsidRDefault="00125B8A" w:rsidP="00125B8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التاريخ/ الوقت</w:t>
            </w:r>
          </w:p>
          <w:p w:rsidR="00125B8A" w:rsidRDefault="00125B8A" w:rsidP="00125B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الخميس </w:t>
            </w:r>
            <w:r>
              <w:rPr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22/2/2024</w:t>
            </w:r>
          </w:p>
          <w:p w:rsidR="00125B8A" w:rsidRDefault="00125B8A" w:rsidP="00125B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12:00 ص _ 1:00 ظهرا</w:t>
            </w:r>
          </w:p>
        </w:tc>
        <w:tc>
          <w:tcPr>
            <w:tcW w:w="2704" w:type="dxa"/>
          </w:tcPr>
          <w:p w:rsidR="00125B8A" w:rsidRDefault="00125B8A" w:rsidP="00125B8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البريد الإلكتروني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  <w:p w:rsidR="00125B8A" w:rsidRPr="00125B8A" w:rsidRDefault="00125B8A" w:rsidP="00125B8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5B8A">
              <w:rPr>
                <w:rFonts w:ascii="Sakkal Majalla" w:hAnsi="Sakkal Majalla" w:cs="Sakkal Majalla"/>
                <w:color w:val="1F1F1F"/>
                <w:sz w:val="28"/>
                <w:szCs w:val="28"/>
              </w:rPr>
              <w:t>isra.ali@limu.edu.ly</w:t>
            </w:r>
          </w:p>
        </w:tc>
      </w:tr>
      <w:tr w:rsidR="00746C2A" w:rsidTr="00624062">
        <w:trPr>
          <w:trHeight w:val="767"/>
        </w:trPr>
        <w:tc>
          <w:tcPr>
            <w:tcW w:w="6847" w:type="dxa"/>
            <w:gridSpan w:val="2"/>
            <w:vAlign w:val="center"/>
          </w:tcPr>
          <w:p w:rsidR="00746C2A" w:rsidRPr="00BD6C6E" w:rsidRDefault="00746C2A" w:rsidP="009C398C">
            <w:pP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BD6C6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الفئة </w:t>
            </w:r>
            <w:r w:rsidRPr="00BD6C6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المستهدفة </w:t>
            </w:r>
            <w:r w:rsidRPr="00487E3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:            </w:t>
            </w:r>
            <w:r w:rsidR="00125B8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أعضاء هيئة التدريس والمشرفين التعليمين في الكلية</w:t>
            </w:r>
          </w:p>
        </w:tc>
        <w:tc>
          <w:tcPr>
            <w:tcW w:w="2704" w:type="dxa"/>
            <w:vAlign w:val="center"/>
          </w:tcPr>
          <w:p w:rsidR="00746C2A" w:rsidRPr="00BD6C6E" w:rsidRDefault="00746C2A" w:rsidP="00624062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D6C6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الحضور :</w:t>
            </w:r>
            <w:r w:rsidR="00487E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43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5B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17</w:t>
            </w:r>
          </w:p>
        </w:tc>
      </w:tr>
      <w:tr w:rsidR="00BD6C6E" w:rsidTr="00487E3E">
        <w:trPr>
          <w:trHeight w:val="543"/>
        </w:trPr>
        <w:tc>
          <w:tcPr>
            <w:tcW w:w="9551" w:type="dxa"/>
            <w:gridSpan w:val="3"/>
            <w:shd w:val="clear" w:color="auto" w:fill="D0CECE" w:themeFill="background2" w:themeFillShade="E6"/>
            <w:vAlign w:val="center"/>
          </w:tcPr>
          <w:p w:rsidR="00BD6C6E" w:rsidRPr="00A91BF6" w:rsidRDefault="00BD6C6E" w:rsidP="0062406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91BF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</w:t>
            </w:r>
            <w:r w:rsidR="00536320" w:rsidRPr="00A91BF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توصي</w:t>
            </w:r>
            <w:r w:rsidR="00A91BF6" w:rsidRPr="00A91BF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ف العام </w:t>
            </w:r>
          </w:p>
        </w:tc>
      </w:tr>
      <w:tr w:rsidR="00F004B6" w:rsidTr="00624062">
        <w:trPr>
          <w:trHeight w:val="3902"/>
        </w:trPr>
        <w:tc>
          <w:tcPr>
            <w:tcW w:w="9551" w:type="dxa"/>
            <w:gridSpan w:val="3"/>
          </w:tcPr>
          <w:p w:rsidR="00B80884" w:rsidRPr="00C6525F" w:rsidRDefault="00487E3E" w:rsidP="00C6525F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85F3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مقدمة عن الورشة :</w:t>
            </w:r>
          </w:p>
          <w:p w:rsidR="00125B8A" w:rsidRDefault="00125B8A" w:rsidP="00C6525F">
            <w:pPr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bookmarkStart w:id="0" w:name="_GoBack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تهدف ورشة العمل إلى التعريف بمشروع </w:t>
            </w:r>
            <w:r>
              <w:rPr>
                <w:rFonts w:asciiTheme="majorHAnsi" w:eastAsiaTheme="majorEastAsia" w:hAnsi="Calibri Light" w:cstheme="majorBidi"/>
                <w:b/>
                <w:bCs/>
                <w:color w:val="000000" w:themeColor="text1"/>
                <w:kern w:val="24"/>
                <w:sz w:val="80"/>
                <w:szCs w:val="80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Collaborative Online International Learning (COIL)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وتزويد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أعضاء هيئة التدريس والمشرفين التعليمين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بكل المعلومات اللازمة للانخراط في هذا المشروع. </w:t>
            </w:r>
          </w:p>
          <w:p w:rsidR="00B80884" w:rsidRDefault="00125B8A" w:rsidP="00C6525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</w:rPr>
              <w:t>COIL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هي عملية تعليمية تربط الطلاب والأساتذة في مختلف البلدان بمشاريع ومناقشات تعاونية كجزء من الدورات الدراسية الخاصة بهم. حيث </w:t>
            </w:r>
            <w:r>
              <w:rPr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يربط 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COIL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الفصول الدراسية لمؤسستين أو أكثر من مؤسسات التعليم العالي ، كل منها يقع في بلد أو بيئة ثقافية مختلفة. يخلق 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COIL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بيئات تعليمية عادلة يتم تدريسها جماعيا حيث يعمل أعضاء هيئة التدريس من بلدين معا لتطوير منهج مشترك ، مع التركيز على تعلم الطلاب التجريبي والتعاوني.</w:t>
            </w:r>
          </w:p>
          <w:bookmarkEnd w:id="0"/>
          <w:p w:rsidR="00C6525F" w:rsidRDefault="00C6525F" w:rsidP="00125B8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487E3E" w:rsidRDefault="00487E3E" w:rsidP="00624062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85F3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أهداف الورشة </w:t>
            </w:r>
            <w:r w:rsidRPr="00D85F3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:</w:t>
            </w:r>
          </w:p>
          <w:p w:rsidR="00125B8A" w:rsidRPr="00125B8A" w:rsidRDefault="00125B8A" w:rsidP="00125B8A">
            <w:pPr>
              <w:pStyle w:val="ListParagraph"/>
              <w:numPr>
                <w:ilvl w:val="0"/>
                <w:numId w:val="35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125B8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تعريف المستهدفين من البرنامج التدريبي  بالمشروع </w:t>
            </w:r>
          </w:p>
          <w:p w:rsidR="00125B8A" w:rsidRPr="00125B8A" w:rsidRDefault="00125B8A" w:rsidP="00125B8A">
            <w:pPr>
              <w:pStyle w:val="ListParagraph"/>
              <w:numPr>
                <w:ilvl w:val="0"/>
                <w:numId w:val="35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125B8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عرض كافة المميزات فى حال الانخراط  بالمشروع </w:t>
            </w:r>
          </w:p>
          <w:p w:rsidR="00125B8A" w:rsidRPr="00125B8A" w:rsidRDefault="00125B8A" w:rsidP="00125B8A">
            <w:pPr>
              <w:pStyle w:val="ListParagraph"/>
              <w:numPr>
                <w:ilvl w:val="0"/>
                <w:numId w:val="35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25B8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التعريف بكافة الخطوات اللازمة للانخراط بالمشروع</w:t>
            </w:r>
          </w:p>
          <w:p w:rsidR="00F004B6" w:rsidRPr="00D85F3C" w:rsidRDefault="00F004B6" w:rsidP="00B811F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91BF6" w:rsidTr="00624062">
        <w:trPr>
          <w:trHeight w:val="4337"/>
        </w:trPr>
        <w:tc>
          <w:tcPr>
            <w:tcW w:w="9551" w:type="dxa"/>
            <w:gridSpan w:val="3"/>
          </w:tcPr>
          <w:p w:rsidR="00A91BF6" w:rsidRPr="00B811FF" w:rsidRDefault="00020D8A" w:rsidP="00B811FF">
            <w:pPr>
              <w:shd w:val="clear" w:color="auto" w:fill="E7E6E6" w:themeFill="background2"/>
              <w:tabs>
                <w:tab w:val="left" w:pos="1371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811FF">
              <w:rPr>
                <w:rFonts w:ascii="Sakkal Majalla" w:hAnsi="Sakkal Majalla" w:cs="Sakkal Majalla" w:hint="cs"/>
                <w:b/>
                <w:bCs/>
                <w:sz w:val="32"/>
                <w:szCs w:val="32"/>
                <w:shd w:val="clear" w:color="auto" w:fill="E7E6E6" w:themeFill="background2"/>
                <w:rtl/>
              </w:rPr>
              <w:lastRenderedPageBreak/>
              <w:t xml:space="preserve">ملاحظات عامة حول </w:t>
            </w:r>
            <w:r w:rsidR="009159A1" w:rsidRPr="00B811FF">
              <w:rPr>
                <w:rFonts w:ascii="Sakkal Majalla" w:hAnsi="Sakkal Majalla" w:cs="Sakkal Majalla" w:hint="cs"/>
                <w:b/>
                <w:bCs/>
                <w:sz w:val="32"/>
                <w:szCs w:val="32"/>
                <w:shd w:val="clear" w:color="auto" w:fill="E7E6E6" w:themeFill="background2"/>
                <w:rtl/>
              </w:rPr>
              <w:t>ورشة العمل</w:t>
            </w:r>
          </w:p>
          <w:p w:rsidR="00624062" w:rsidRPr="00B811FF" w:rsidRDefault="00B811FF" w:rsidP="00487E3E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إ</w:t>
            </w:r>
            <w:r w:rsidR="00487E3E" w:rsidRPr="00B811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يجابيات :</w:t>
            </w:r>
          </w:p>
          <w:p w:rsidR="00B80884" w:rsidRDefault="00125B8A" w:rsidP="00125B8A">
            <w:pPr>
              <w:pStyle w:val="ListParagraph"/>
              <w:numPr>
                <w:ilvl w:val="0"/>
                <w:numId w:val="35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تعاون المدرب مع الكلية لتنفيذ البرنامج التدريبي</w:t>
            </w:r>
          </w:p>
          <w:p w:rsidR="00125B8A" w:rsidRPr="00125B8A" w:rsidRDefault="00125B8A" w:rsidP="00125B8A">
            <w:pPr>
              <w:pStyle w:val="ListParagraph"/>
              <w:numPr>
                <w:ilvl w:val="0"/>
                <w:numId w:val="35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حضور بنسبة 90% من المستهدفين للبرنامج التدريبي </w:t>
            </w:r>
          </w:p>
          <w:p w:rsidR="00B80884" w:rsidRDefault="00B80884" w:rsidP="00487E3E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487E3E" w:rsidRPr="00B811FF" w:rsidRDefault="00487E3E" w:rsidP="00487E3E">
            <w:pPr>
              <w:pStyle w:val="ListParagraph"/>
              <w:ind w:left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811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سلبيات </w:t>
            </w:r>
            <w:r w:rsidR="00D85F3C" w:rsidRPr="00B811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:</w:t>
            </w:r>
          </w:p>
          <w:p w:rsidR="00487E3E" w:rsidRPr="00B811FF" w:rsidRDefault="00125B8A" w:rsidP="00125B8A">
            <w:pPr>
              <w:pStyle w:val="ListParagraph"/>
              <w:numPr>
                <w:ilvl w:val="0"/>
                <w:numId w:val="3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لايوجد </w:t>
            </w:r>
          </w:p>
        </w:tc>
      </w:tr>
      <w:tr w:rsidR="00624062" w:rsidTr="00624062">
        <w:trPr>
          <w:trHeight w:val="4337"/>
        </w:trPr>
        <w:tc>
          <w:tcPr>
            <w:tcW w:w="9551" w:type="dxa"/>
            <w:gridSpan w:val="3"/>
          </w:tcPr>
          <w:p w:rsidR="00624062" w:rsidRDefault="00624062" w:rsidP="00682D57">
            <w:pPr>
              <w:shd w:val="clear" w:color="auto" w:fill="D0CECE" w:themeFill="background2" w:themeFillShade="E6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اسماء الحضور</w:t>
            </w:r>
          </w:p>
          <w:p w:rsidR="00125B8A" w:rsidRDefault="00DD4EF0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اسماء على بودلال</w:t>
            </w:r>
          </w:p>
          <w:p w:rsidR="00125B8A" w:rsidRDefault="00125B8A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حكيم رشيد </w:t>
            </w:r>
          </w:p>
          <w:p w:rsidR="00125B8A" w:rsidRDefault="00125B8A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نيروز على سعيد </w:t>
            </w:r>
          </w:p>
          <w:p w:rsidR="00125B8A" w:rsidRDefault="00125B8A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المنتصر بالله خليل </w:t>
            </w:r>
          </w:p>
          <w:p w:rsidR="00125B8A" w:rsidRDefault="00125B8A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علاء نجيب بركات </w:t>
            </w:r>
          </w:p>
          <w:p w:rsidR="00125B8A" w:rsidRDefault="00125B8A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مريم مسعود المالكي</w:t>
            </w:r>
          </w:p>
          <w:p w:rsidR="00125B8A" w:rsidRDefault="00125B8A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عبدالسلام معتوق </w:t>
            </w:r>
          </w:p>
          <w:p w:rsidR="00624062" w:rsidRDefault="00125B8A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مها مصطفي امنينة </w:t>
            </w:r>
            <w:r w:rsidR="00DD4EF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D4EF0" w:rsidRDefault="00DD4EF0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جنان عادل التواتي </w:t>
            </w:r>
          </w:p>
          <w:p w:rsidR="00DD4EF0" w:rsidRDefault="00DD4EF0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د.عبدالسلام معتوق</w:t>
            </w:r>
          </w:p>
          <w:p w:rsidR="00DD4EF0" w:rsidRDefault="00DD4EF0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د. عبدالباسط الغرياني</w:t>
            </w:r>
          </w:p>
          <w:p w:rsidR="00DD4EF0" w:rsidRDefault="00DD4EF0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أ.انيس الهمالي</w:t>
            </w:r>
          </w:p>
          <w:p w:rsidR="00DD4EF0" w:rsidRDefault="00DD4EF0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نرجس عصام الكالح </w:t>
            </w:r>
          </w:p>
          <w:p w:rsidR="00DD4EF0" w:rsidRDefault="00DD4EF0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مها ابوبكر بشير </w:t>
            </w:r>
          </w:p>
          <w:p w:rsidR="00DD4EF0" w:rsidRDefault="00DD4EF0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عبدالله محمد المنقوش</w:t>
            </w:r>
          </w:p>
          <w:p w:rsidR="00DD4EF0" w:rsidRDefault="00DD4EF0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حنين عمر الشريف </w:t>
            </w:r>
          </w:p>
          <w:p w:rsidR="00DD4EF0" w:rsidRDefault="00DD4EF0" w:rsidP="00B80884">
            <w:pPr>
              <w:pStyle w:val="ListParagraph"/>
              <w:numPr>
                <w:ilvl w:val="0"/>
                <w:numId w:val="33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أمل عطية </w:t>
            </w:r>
          </w:p>
        </w:tc>
      </w:tr>
    </w:tbl>
    <w:p w:rsidR="004B5B3B" w:rsidRPr="009159A1" w:rsidRDefault="004B5B3B" w:rsidP="00624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000000"/>
          <w:sz w:val="40"/>
          <w:szCs w:val="40"/>
        </w:rPr>
      </w:pPr>
    </w:p>
    <w:sectPr w:rsidR="004B5B3B" w:rsidRPr="009159A1" w:rsidSect="001E12E8">
      <w:headerReference w:type="default" r:id="rId8"/>
      <w:pgSz w:w="11906" w:h="16838"/>
      <w:pgMar w:top="1441" w:right="1797" w:bottom="964" w:left="179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84F" w:rsidRDefault="00F1184F" w:rsidP="00EF449F">
      <w:pPr>
        <w:spacing w:after="0" w:line="240" w:lineRule="auto"/>
      </w:pPr>
      <w:r>
        <w:separator/>
      </w:r>
    </w:p>
  </w:endnote>
  <w:endnote w:type="continuationSeparator" w:id="0">
    <w:p w:rsidR="00F1184F" w:rsidRDefault="00F1184F" w:rsidP="00EF4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84F" w:rsidRDefault="00F1184F" w:rsidP="00EF449F">
      <w:pPr>
        <w:spacing w:after="0" w:line="240" w:lineRule="auto"/>
      </w:pPr>
      <w:r>
        <w:separator/>
      </w:r>
    </w:p>
  </w:footnote>
  <w:footnote w:type="continuationSeparator" w:id="0">
    <w:p w:rsidR="00F1184F" w:rsidRDefault="00F1184F" w:rsidP="00EF4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062" w:rsidRDefault="00125B8A" w:rsidP="00624062">
    <w:pPr>
      <w:shd w:val="clear" w:color="auto" w:fill="E7E6E6" w:themeFill="background2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  <w:rPr>
        <w:rFonts w:ascii="Sakkal Majalla" w:eastAsia="Times New Roman" w:hAnsi="Sakkal Majalla" w:cs="Sakkal Majalla"/>
        <w:b/>
        <w:bCs/>
        <w:color w:val="000000"/>
        <w:sz w:val="40"/>
        <w:szCs w:val="40"/>
        <w:rtl/>
      </w:rPr>
    </w:pPr>
    <w:r>
      <w:rPr>
        <w:rFonts w:ascii="Sakkal Majalla" w:eastAsia="Times New Roman" w:hAnsi="Sakkal Majalla" w:cs="Sakkal Majalla" w:hint="cs"/>
        <w:b/>
        <w:bCs/>
        <w:color w:val="000000"/>
        <w:sz w:val="40"/>
        <w:szCs w:val="40"/>
        <w:rtl/>
      </w:rPr>
      <w:t>مدرسة الهندسة والتكنولوجيا</w:t>
    </w:r>
  </w:p>
  <w:p w:rsidR="0037726B" w:rsidRPr="009159A1" w:rsidRDefault="0037726B" w:rsidP="00624062">
    <w:pPr>
      <w:shd w:val="clear" w:color="auto" w:fill="E7E6E6" w:themeFill="background2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  <w:rPr>
        <w:rFonts w:ascii="Sakkal Majalla" w:eastAsia="Times New Roman" w:hAnsi="Sakkal Majalla" w:cs="Sakkal Majalla"/>
        <w:b/>
        <w:bCs/>
        <w:color w:val="000000"/>
        <w:sz w:val="40"/>
        <w:szCs w:val="40"/>
      </w:rPr>
    </w:pPr>
    <w:r>
      <w:rPr>
        <w:rFonts w:ascii="Sakkal Majalla" w:eastAsia="Times New Roman" w:hAnsi="Sakkal Majalla" w:cs="Sakkal Majalla" w:hint="cs"/>
        <w:b/>
        <w:bCs/>
        <w:color w:val="000000"/>
        <w:sz w:val="40"/>
        <w:szCs w:val="40"/>
        <w:rtl/>
      </w:rPr>
      <w:t>نموذج رقم (2)</w:t>
    </w:r>
  </w:p>
  <w:p w:rsidR="00EF449F" w:rsidRPr="00624062" w:rsidRDefault="00EF449F" w:rsidP="00624062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55D2"/>
    <w:multiLevelType w:val="hybridMultilevel"/>
    <w:tmpl w:val="D8AAB080"/>
    <w:lvl w:ilvl="0" w:tplc="B052D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0FAF"/>
    <w:multiLevelType w:val="hybridMultilevel"/>
    <w:tmpl w:val="A3DE1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A1EBF"/>
    <w:multiLevelType w:val="hybridMultilevel"/>
    <w:tmpl w:val="DC868BB6"/>
    <w:lvl w:ilvl="0" w:tplc="44C21D4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B0630F"/>
    <w:multiLevelType w:val="hybridMultilevel"/>
    <w:tmpl w:val="E11EC4B6"/>
    <w:lvl w:ilvl="0" w:tplc="5012539C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32949"/>
    <w:multiLevelType w:val="hybridMultilevel"/>
    <w:tmpl w:val="FE8E4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84B41"/>
    <w:multiLevelType w:val="hybridMultilevel"/>
    <w:tmpl w:val="8C1203EC"/>
    <w:lvl w:ilvl="0" w:tplc="9A38BD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B686F"/>
    <w:multiLevelType w:val="hybridMultilevel"/>
    <w:tmpl w:val="4EDE002A"/>
    <w:lvl w:ilvl="0" w:tplc="567401D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356045"/>
    <w:multiLevelType w:val="hybridMultilevel"/>
    <w:tmpl w:val="1CB0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71DCB"/>
    <w:multiLevelType w:val="hybridMultilevel"/>
    <w:tmpl w:val="6E1804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F07D26"/>
    <w:multiLevelType w:val="hybridMultilevel"/>
    <w:tmpl w:val="F6B4D8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90E20"/>
    <w:multiLevelType w:val="hybridMultilevel"/>
    <w:tmpl w:val="4FD4D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5D2506"/>
    <w:multiLevelType w:val="hybridMultilevel"/>
    <w:tmpl w:val="3932B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D4CBB"/>
    <w:multiLevelType w:val="hybridMultilevel"/>
    <w:tmpl w:val="B498A85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23451E0"/>
    <w:multiLevelType w:val="hybridMultilevel"/>
    <w:tmpl w:val="82BCE1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7B07A2"/>
    <w:multiLevelType w:val="hybridMultilevel"/>
    <w:tmpl w:val="06183D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E3ED1"/>
    <w:multiLevelType w:val="hybridMultilevel"/>
    <w:tmpl w:val="AF700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AB2A7E8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A7B3B"/>
    <w:multiLevelType w:val="hybridMultilevel"/>
    <w:tmpl w:val="F1BC7CF4"/>
    <w:lvl w:ilvl="0" w:tplc="5C6AD848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8874224"/>
    <w:multiLevelType w:val="hybridMultilevel"/>
    <w:tmpl w:val="34EC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77C16"/>
    <w:multiLevelType w:val="hybridMultilevel"/>
    <w:tmpl w:val="B8B210EE"/>
    <w:lvl w:ilvl="0" w:tplc="7B9C7E0A">
      <w:start w:val="1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3784B"/>
    <w:multiLevelType w:val="hybridMultilevel"/>
    <w:tmpl w:val="75247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75449"/>
    <w:multiLevelType w:val="hybridMultilevel"/>
    <w:tmpl w:val="8FC4C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12092"/>
    <w:multiLevelType w:val="hybridMultilevel"/>
    <w:tmpl w:val="5978C7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263B2"/>
    <w:multiLevelType w:val="hybridMultilevel"/>
    <w:tmpl w:val="C7849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8222F"/>
    <w:multiLevelType w:val="hybridMultilevel"/>
    <w:tmpl w:val="D8AAB080"/>
    <w:lvl w:ilvl="0" w:tplc="B052D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157C7"/>
    <w:multiLevelType w:val="hybridMultilevel"/>
    <w:tmpl w:val="666227F8"/>
    <w:lvl w:ilvl="0" w:tplc="F6445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C4B93"/>
    <w:multiLevelType w:val="hybridMultilevel"/>
    <w:tmpl w:val="BD724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09429A8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F3F86"/>
    <w:multiLevelType w:val="hybridMultilevel"/>
    <w:tmpl w:val="707C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509ED"/>
    <w:multiLevelType w:val="hybridMultilevel"/>
    <w:tmpl w:val="D62CF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87716"/>
    <w:multiLevelType w:val="hybridMultilevel"/>
    <w:tmpl w:val="A4167948"/>
    <w:lvl w:ilvl="0" w:tplc="79E4BC8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F07BE"/>
    <w:multiLevelType w:val="hybridMultilevel"/>
    <w:tmpl w:val="D8AAB080"/>
    <w:lvl w:ilvl="0" w:tplc="B052D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0EC"/>
    <w:multiLevelType w:val="hybridMultilevel"/>
    <w:tmpl w:val="99F84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40E8E"/>
    <w:multiLevelType w:val="hybridMultilevel"/>
    <w:tmpl w:val="2F065F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0D713C"/>
    <w:multiLevelType w:val="hybridMultilevel"/>
    <w:tmpl w:val="B568EA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F1258A"/>
    <w:multiLevelType w:val="hybridMultilevel"/>
    <w:tmpl w:val="17D493E2"/>
    <w:lvl w:ilvl="0" w:tplc="9A38BD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41A35"/>
    <w:multiLevelType w:val="hybridMultilevel"/>
    <w:tmpl w:val="27DC719C"/>
    <w:lvl w:ilvl="0" w:tplc="5A40C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5"/>
  </w:num>
  <w:num w:numId="3">
    <w:abstractNumId w:val="27"/>
  </w:num>
  <w:num w:numId="4">
    <w:abstractNumId w:val="20"/>
  </w:num>
  <w:num w:numId="5">
    <w:abstractNumId w:val="7"/>
  </w:num>
  <w:num w:numId="6">
    <w:abstractNumId w:val="1"/>
  </w:num>
  <w:num w:numId="7">
    <w:abstractNumId w:val="11"/>
  </w:num>
  <w:num w:numId="8">
    <w:abstractNumId w:val="13"/>
  </w:num>
  <w:num w:numId="9">
    <w:abstractNumId w:val="21"/>
  </w:num>
  <w:num w:numId="10">
    <w:abstractNumId w:val="8"/>
  </w:num>
  <w:num w:numId="11">
    <w:abstractNumId w:val="14"/>
  </w:num>
  <w:num w:numId="12">
    <w:abstractNumId w:val="32"/>
  </w:num>
  <w:num w:numId="13">
    <w:abstractNumId w:val="34"/>
  </w:num>
  <w:num w:numId="14">
    <w:abstractNumId w:val="0"/>
  </w:num>
  <w:num w:numId="15">
    <w:abstractNumId w:val="29"/>
  </w:num>
  <w:num w:numId="16">
    <w:abstractNumId w:val="23"/>
  </w:num>
  <w:num w:numId="17">
    <w:abstractNumId w:val="19"/>
  </w:num>
  <w:num w:numId="18">
    <w:abstractNumId w:val="26"/>
  </w:num>
  <w:num w:numId="19">
    <w:abstractNumId w:val="17"/>
  </w:num>
  <w:num w:numId="20">
    <w:abstractNumId w:val="9"/>
  </w:num>
  <w:num w:numId="21">
    <w:abstractNumId w:val="2"/>
  </w:num>
  <w:num w:numId="22">
    <w:abstractNumId w:val="6"/>
  </w:num>
  <w:num w:numId="23">
    <w:abstractNumId w:val="16"/>
  </w:num>
  <w:num w:numId="24">
    <w:abstractNumId w:val="10"/>
  </w:num>
  <w:num w:numId="25">
    <w:abstractNumId w:val="12"/>
  </w:num>
  <w:num w:numId="26">
    <w:abstractNumId w:val="4"/>
  </w:num>
  <w:num w:numId="27">
    <w:abstractNumId w:val="31"/>
  </w:num>
  <w:num w:numId="28">
    <w:abstractNumId w:val="22"/>
  </w:num>
  <w:num w:numId="29">
    <w:abstractNumId w:val="30"/>
  </w:num>
  <w:num w:numId="30">
    <w:abstractNumId w:val="25"/>
  </w:num>
  <w:num w:numId="31">
    <w:abstractNumId w:val="24"/>
  </w:num>
  <w:num w:numId="32">
    <w:abstractNumId w:val="28"/>
  </w:num>
  <w:num w:numId="33">
    <w:abstractNumId w:val="15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356"/>
    <w:rsid w:val="0000535A"/>
    <w:rsid w:val="00005815"/>
    <w:rsid w:val="000156AF"/>
    <w:rsid w:val="00020D8A"/>
    <w:rsid w:val="00037C0A"/>
    <w:rsid w:val="00047E16"/>
    <w:rsid w:val="00056ADE"/>
    <w:rsid w:val="00070F2E"/>
    <w:rsid w:val="00071AB4"/>
    <w:rsid w:val="00073B53"/>
    <w:rsid w:val="00076E3B"/>
    <w:rsid w:val="000A3E99"/>
    <w:rsid w:val="000C6A59"/>
    <w:rsid w:val="000C6EBB"/>
    <w:rsid w:val="000E4F4D"/>
    <w:rsid w:val="000F41D6"/>
    <w:rsid w:val="000F7063"/>
    <w:rsid w:val="000F7F02"/>
    <w:rsid w:val="0012059B"/>
    <w:rsid w:val="001215FD"/>
    <w:rsid w:val="00123053"/>
    <w:rsid w:val="00125B8A"/>
    <w:rsid w:val="00151EDD"/>
    <w:rsid w:val="00157030"/>
    <w:rsid w:val="0016013E"/>
    <w:rsid w:val="00182F42"/>
    <w:rsid w:val="00196CE7"/>
    <w:rsid w:val="001C3E40"/>
    <w:rsid w:val="001D05A9"/>
    <w:rsid w:val="001E12E8"/>
    <w:rsid w:val="001F400C"/>
    <w:rsid w:val="0020038E"/>
    <w:rsid w:val="002265D0"/>
    <w:rsid w:val="00243AD1"/>
    <w:rsid w:val="002A2501"/>
    <w:rsid w:val="002C4FF9"/>
    <w:rsid w:val="002D3A11"/>
    <w:rsid w:val="002E4E44"/>
    <w:rsid w:val="002E720B"/>
    <w:rsid w:val="002F42B0"/>
    <w:rsid w:val="002F6E03"/>
    <w:rsid w:val="00300028"/>
    <w:rsid w:val="00303163"/>
    <w:rsid w:val="003066F6"/>
    <w:rsid w:val="00315402"/>
    <w:rsid w:val="003254A6"/>
    <w:rsid w:val="00333E9D"/>
    <w:rsid w:val="003350F0"/>
    <w:rsid w:val="0037726B"/>
    <w:rsid w:val="003C0016"/>
    <w:rsid w:val="003D7804"/>
    <w:rsid w:val="003E3C0B"/>
    <w:rsid w:val="003F6195"/>
    <w:rsid w:val="00410882"/>
    <w:rsid w:val="00423D1B"/>
    <w:rsid w:val="00435D93"/>
    <w:rsid w:val="00487E3E"/>
    <w:rsid w:val="00490B8D"/>
    <w:rsid w:val="004970E1"/>
    <w:rsid w:val="004A1C19"/>
    <w:rsid w:val="004B0206"/>
    <w:rsid w:val="004B5B3B"/>
    <w:rsid w:val="004B78E1"/>
    <w:rsid w:val="004C7F67"/>
    <w:rsid w:val="004E7768"/>
    <w:rsid w:val="004F2951"/>
    <w:rsid w:val="004F729C"/>
    <w:rsid w:val="00515788"/>
    <w:rsid w:val="005338C6"/>
    <w:rsid w:val="00536320"/>
    <w:rsid w:val="00536ABD"/>
    <w:rsid w:val="0053774A"/>
    <w:rsid w:val="00542423"/>
    <w:rsid w:val="00542CD3"/>
    <w:rsid w:val="005509DD"/>
    <w:rsid w:val="00557ED6"/>
    <w:rsid w:val="00566E9A"/>
    <w:rsid w:val="005705AD"/>
    <w:rsid w:val="00572BC9"/>
    <w:rsid w:val="00585EAD"/>
    <w:rsid w:val="00593166"/>
    <w:rsid w:val="005A3FE5"/>
    <w:rsid w:val="005B51B8"/>
    <w:rsid w:val="005B5717"/>
    <w:rsid w:val="005C1B14"/>
    <w:rsid w:val="005C5D71"/>
    <w:rsid w:val="005F7BFF"/>
    <w:rsid w:val="0060570C"/>
    <w:rsid w:val="00605BD5"/>
    <w:rsid w:val="00613795"/>
    <w:rsid w:val="00614A94"/>
    <w:rsid w:val="0062008A"/>
    <w:rsid w:val="00624062"/>
    <w:rsid w:val="00624BD9"/>
    <w:rsid w:val="00626EB8"/>
    <w:rsid w:val="00633C10"/>
    <w:rsid w:val="0064243F"/>
    <w:rsid w:val="0065745E"/>
    <w:rsid w:val="00673DA2"/>
    <w:rsid w:val="00674FDA"/>
    <w:rsid w:val="00682D57"/>
    <w:rsid w:val="006B3B47"/>
    <w:rsid w:val="006D22F2"/>
    <w:rsid w:val="006E0EC5"/>
    <w:rsid w:val="00724F0E"/>
    <w:rsid w:val="007400FF"/>
    <w:rsid w:val="00744BFA"/>
    <w:rsid w:val="00746C2A"/>
    <w:rsid w:val="0075190C"/>
    <w:rsid w:val="00761442"/>
    <w:rsid w:val="007672A3"/>
    <w:rsid w:val="00767BAC"/>
    <w:rsid w:val="00770D0C"/>
    <w:rsid w:val="00771CED"/>
    <w:rsid w:val="00773B40"/>
    <w:rsid w:val="00780753"/>
    <w:rsid w:val="007B7E8F"/>
    <w:rsid w:val="007C0B04"/>
    <w:rsid w:val="007C220B"/>
    <w:rsid w:val="007D3283"/>
    <w:rsid w:val="007D5B16"/>
    <w:rsid w:val="00812324"/>
    <w:rsid w:val="00836F37"/>
    <w:rsid w:val="00860356"/>
    <w:rsid w:val="00872DE3"/>
    <w:rsid w:val="0087360B"/>
    <w:rsid w:val="00875C97"/>
    <w:rsid w:val="00897918"/>
    <w:rsid w:val="008A21CD"/>
    <w:rsid w:val="008C35BC"/>
    <w:rsid w:val="008D1342"/>
    <w:rsid w:val="008E44A0"/>
    <w:rsid w:val="008F01BB"/>
    <w:rsid w:val="009159A1"/>
    <w:rsid w:val="00922CDE"/>
    <w:rsid w:val="00936AEA"/>
    <w:rsid w:val="0094720E"/>
    <w:rsid w:val="00950591"/>
    <w:rsid w:val="00961FAD"/>
    <w:rsid w:val="00982D89"/>
    <w:rsid w:val="009B1B04"/>
    <w:rsid w:val="009C398C"/>
    <w:rsid w:val="009E3ACA"/>
    <w:rsid w:val="009E7F94"/>
    <w:rsid w:val="009F6017"/>
    <w:rsid w:val="00A13554"/>
    <w:rsid w:val="00A60BAC"/>
    <w:rsid w:val="00A61091"/>
    <w:rsid w:val="00A83D07"/>
    <w:rsid w:val="00A91BF6"/>
    <w:rsid w:val="00A93552"/>
    <w:rsid w:val="00AC437B"/>
    <w:rsid w:val="00AD248D"/>
    <w:rsid w:val="00AD65AF"/>
    <w:rsid w:val="00AE135F"/>
    <w:rsid w:val="00B07241"/>
    <w:rsid w:val="00B077E1"/>
    <w:rsid w:val="00B537F2"/>
    <w:rsid w:val="00B80884"/>
    <w:rsid w:val="00B80D50"/>
    <w:rsid w:val="00B811FF"/>
    <w:rsid w:val="00B9335C"/>
    <w:rsid w:val="00BB1663"/>
    <w:rsid w:val="00BB4E92"/>
    <w:rsid w:val="00BC037F"/>
    <w:rsid w:val="00BD6C6E"/>
    <w:rsid w:val="00C110A7"/>
    <w:rsid w:val="00C204A0"/>
    <w:rsid w:val="00C2409F"/>
    <w:rsid w:val="00C332F2"/>
    <w:rsid w:val="00C41634"/>
    <w:rsid w:val="00C478BA"/>
    <w:rsid w:val="00C50800"/>
    <w:rsid w:val="00C533D6"/>
    <w:rsid w:val="00C6525F"/>
    <w:rsid w:val="00C66371"/>
    <w:rsid w:val="00C9662D"/>
    <w:rsid w:val="00CB2A13"/>
    <w:rsid w:val="00CB4A4D"/>
    <w:rsid w:val="00CB5E13"/>
    <w:rsid w:val="00CB7964"/>
    <w:rsid w:val="00CC59A6"/>
    <w:rsid w:val="00D13D69"/>
    <w:rsid w:val="00D309E3"/>
    <w:rsid w:val="00D3562E"/>
    <w:rsid w:val="00D4042F"/>
    <w:rsid w:val="00D478A8"/>
    <w:rsid w:val="00D51108"/>
    <w:rsid w:val="00D60B0E"/>
    <w:rsid w:val="00D85F3C"/>
    <w:rsid w:val="00DA1901"/>
    <w:rsid w:val="00DA61A3"/>
    <w:rsid w:val="00DC55B7"/>
    <w:rsid w:val="00DC7BCE"/>
    <w:rsid w:val="00DD0325"/>
    <w:rsid w:val="00DD4EF0"/>
    <w:rsid w:val="00DF785B"/>
    <w:rsid w:val="00E07F2A"/>
    <w:rsid w:val="00E36D95"/>
    <w:rsid w:val="00E52758"/>
    <w:rsid w:val="00E56262"/>
    <w:rsid w:val="00E620D3"/>
    <w:rsid w:val="00E648DA"/>
    <w:rsid w:val="00E70C39"/>
    <w:rsid w:val="00EB078D"/>
    <w:rsid w:val="00EB26A0"/>
    <w:rsid w:val="00ED13B3"/>
    <w:rsid w:val="00ED42F7"/>
    <w:rsid w:val="00EE2C63"/>
    <w:rsid w:val="00EF449F"/>
    <w:rsid w:val="00EF53EE"/>
    <w:rsid w:val="00F004B6"/>
    <w:rsid w:val="00F113D8"/>
    <w:rsid w:val="00F1184F"/>
    <w:rsid w:val="00F258E3"/>
    <w:rsid w:val="00F54B54"/>
    <w:rsid w:val="00F626E2"/>
    <w:rsid w:val="00FA3897"/>
    <w:rsid w:val="00FB32DE"/>
    <w:rsid w:val="00FC258F"/>
    <w:rsid w:val="00FD29F7"/>
    <w:rsid w:val="00FF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BDF86E"/>
  <w15:docId w15:val="{372C616F-E3EB-47CB-9576-2376054B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4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49F"/>
  </w:style>
  <w:style w:type="paragraph" w:styleId="Footer">
    <w:name w:val="footer"/>
    <w:basedOn w:val="Normal"/>
    <w:link w:val="FooterChar"/>
    <w:uiPriority w:val="99"/>
    <w:unhideWhenUsed/>
    <w:rsid w:val="00EF44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49F"/>
  </w:style>
  <w:style w:type="paragraph" w:styleId="ListParagraph">
    <w:name w:val="List Paragraph"/>
    <w:basedOn w:val="Normal"/>
    <w:uiPriority w:val="34"/>
    <w:qFormat/>
    <w:rsid w:val="003254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8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B4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09E3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1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190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0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F95FA-CC44-463B-8F87-FC38E432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Hanein Hassan</cp:lastModifiedBy>
  <cp:revision>104</cp:revision>
  <cp:lastPrinted>2019-03-04T09:17:00Z</cp:lastPrinted>
  <dcterms:created xsi:type="dcterms:W3CDTF">2020-02-08T17:21:00Z</dcterms:created>
  <dcterms:modified xsi:type="dcterms:W3CDTF">2024-04-18T05:53:00Z</dcterms:modified>
</cp:coreProperties>
</file>